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Современные профессии в архитектуре и дизайне: архитектурный визуализатор, урбанист и UX-дизайнер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lenie.balich@mail.ru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профессии в области архитектуры и дизайна становятся все более разнообразными и востребованными. Вопрос, который мы можем задать, звучит так: какие новые профессии появились в этой сфере и как они влияют на наше восприятие окружающего мира? Архитектурный визуализатор, урбанист и UX-дизайнер — это лишь некоторые из новых специальностей, которые активно развиваются в последние годы.</w:t>
      </w:r>
    </w:p>
    <w:p>
      <w:pPr>
        <w:pStyle w:val="paragraphStyleText"/>
      </w:pPr>
      <w:r>
        <w:rPr>
          <w:rStyle w:val="fontStyleText"/>
        </w:rPr>
        <w:t xml:space="preserve">Архитектурный визуализатор — это специалист, который создает трехмерные модели зданий и интерьеров, позволяя клиентам увидеть, как будет выглядеть проект до его реализации. Визуализация помогает не только архитекторам, но и заказчикам лучше понять концепцию и внести необходимые изменения на ранних этапах. Я считаю, что работа архитектурного визуализатора играет ключевую роль в современном архитектурном процессе, так как она способствует более эффективному взаимодействию между всеми участниками проекта.</w:t>
      </w:r>
    </w:p>
    <w:p>
      <w:pPr>
        <w:pStyle w:val="paragraphStyleText"/>
      </w:pPr>
      <w:r>
        <w:rPr>
          <w:rStyle w:val="fontStyleText"/>
        </w:rPr>
        <w:t xml:space="preserve">Урбанист — это профессионал, занимающийся планированием и развитием городских пространств. Урбанисты анализируют, как люди взаимодействуют с городской средой, и разрабатывают стратегии для улучшения качества жизни в городах. Например, они могут предлагать новые парки, пешеходные зоны или велосипедные дорожки, что делает город более удобным и комфортным для жителей. В этом контексте работа урбаниста становится особенно актуальной в условиях растущей урбанизации и необходимости создания устойчивых городов.</w:t>
      </w:r>
    </w:p>
    <w:p>
      <w:pPr>
        <w:pStyle w:val="paragraphStyleText"/>
      </w:pPr>
      <w:r>
        <w:rPr>
          <w:rStyle w:val="fontStyleText"/>
        </w:rPr>
        <w:t xml:space="preserve">UX-дизайнер, или дизайнер пользовательского опыта, отвечает за создание удобных и интуитивно понятных интерфейсов для цифровых продуктов. В эпоху цифровизации, когда все больше людей взаимодействуют с технологиями, роль UX-дизайнера становится критически важной. Он помогает сделать взаимодействие с продуктом приятным и эффективным, что, в свою очередь, влияет на общее восприятие бренда и его успех на рынке.</w:t>
      </w:r>
    </w:p>
    <w:p>
      <w:pPr>
        <w:pStyle w:val="paragraphStyleText"/>
      </w:pPr>
      <w:r>
        <w:rPr>
          <w:rStyle w:val="fontStyleText"/>
        </w:rPr>
        <w:t xml:space="preserve">Таким образом, современные профессии в архитектуре и дизайне, такие как архитектурный визуализатор, урбанист и UX-дизайнер, не только отражают изменения в обществе, но и активно формируют наше окружение. Эти специалисты помогают создавать более удобные, функциональные и эстетически привлекательные пространства, что, безусловно, положительно сказывается на качестве жизни людей. В заключение, можно сказать, что новые профессии в архитектуре и дизайне открывают перед нами новые горизонты и возможности, делая наш мир более гармоничным и комфортным.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