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Трюковые самокаты: свобода движения и адреналин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yulyatsiselskaya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активного образа жизни и стремления к новым ощущениям, трюковые самокаты становятся все более популярными среди молодежи. Но что же такое трюковые самокаты и почему они вызывают такой интерес? Трюковые самокаты — это специальные устройства, предназначенные для выполнения различных трюков и акробатических элементов. Они отличаются от обычных самокатов прочной конструкцией, улучшенной маневренностью и возможностью установки дополнительных аксессуаров. Эти самокаты позволяют своим владельцам не только передвигаться по городу, но и выражать себя через спорт и творчество. Я считаю, что трюковые самокаты предоставляют уникальную возможность для самовыражения и получения адреналина, что делает их важной частью жизни многих молодых людей.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том, как трюковые самокаты влияют на жизнь молодежи. Например, возьмем историю одного подростка, который начал кататься на трюковом самокате в возрасте 12 лет. Сначала это было просто увлечение, но со временем он стал участвовать в соревнованиях и даже завоевал несколько призовых мест. В процессе тренировок он не только развил физическую силу и ловкость, но и научился преодолевать страх и неудачи. Каждый новый трюк, который он осваивал, приносил ему не только радость, но и прилив адреналина, который сложно сравнить с чем-либо другим.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трюковые самокаты могут стать не просто средством передвижения, но и способом самовыражения и личностного роста. Подобные увлечения формируют характер, учат дисциплине и настойчивости. Кроме того, они способствуют развитию сообщества, где молодые люди могут общаться, обмениваться опытом и поддерживать друг друга. Таким образом, трюковые самокаты становятся неотъемлемой частью жизни молодежи, предоставляя им свободу движения и возможность испытать адреналин.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трюковые самокаты — это не просто модный тренд, а важный элемент жизни многих молодых людей. Они открывают двери в мир новых возможностей, помогают развивать физические навыки и формируют характер. Я считаю, что увлечение трюковыми самокатами может стать отличным способом для молодежи найти свое место в жизни и получить незабываемые эмоции.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