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Счастье в рассказе К. Паустовского «Снег»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Деревягин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Счастье — это одно из самых загадочных и многогранных понятий, которое волнует умы людей на протяжении веков. Каждый из нас по-своему понимает, что такое счастье, и, возможно, именно в этом разнообразии и заключается его суть. Вопрос о том, что делает человека счастливым, является актуальным и в литературе. Рассмотрим, как счастье изображается в рассказе К. Паустовского «Снег».</w:t>
      </w:r>
    </w:p>
    <w:p>
      <w:pPr>
        <w:pStyle w:val="paragraphStyleText"/>
      </w:pPr>
      <w:r>
        <w:rPr>
          <w:rStyle w:val="fontStyleText"/>
        </w:rPr>
        <w:t xml:space="preserve">Счастье можно охарактеризовать как состояние внутреннего удовлетворения, радости и гармонии с окружающим миром. Это чувство может возникать в самых простых моментах жизни, когда человек ощущает единение с природой, близкими людьми или даже с самим собой. В рассказе «Снег» К. Паустовский показывает, как простые радости могут приносить истинное счастье. Я считаю, что автор подчеркивает, что счастье не всегда связано с материальными благами, а чаще всего проявляется в мелочах, которые мы порой не замечаем.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«Снег». В этом произведении автор описывает зимний пейзаж, который наполняет сердце героя радостью и умиротворением. Главный герой, наблюдая за падающим снегом, испытывает глубокое чувство счастья. Он восхищается красотой природы, которая, казалось бы, так проста, но в то же время невероятно величественна. В одном из эпизодов герой останавливается, чтобы насладиться моментом, когда снежинки медленно опускаются на землю, создавая волшебную атмосферу.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простое наблюдение за природой может вызывать чувство счастья. Герой, погруженный в свои мысли, осознает, что именно в таких мгновениях кроется истинное счастье. Он понимает, что счастье не всегда требует больших усилий или значительных событий; иногда достаточно просто остановиться и насладиться тем, что нас окружает. Таким образом, Паустовский демонстрирует, что счастье — это нечто, что можно найти в повседневной жизни, если только мы научимся ценить простые радости.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К. Паустовского «Снег» учит нас тому, что счастье — это состояние души, которое можно найти в самых обыденных вещах. Я считаю, что автор мастерски передает мысль о том, что счастье не зависит от внешних обстоятельств, а заключается в умении видеть красоту и радость в каждом мгновении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