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путешествий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perelyginairina3@gmail.com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Путешествия — это неотъемлемая часть жизни многих людей. Они позволяют нам не только увидеть новые места, но и расширить свои горизонты, познакомиться с различными культурами и традициями. Вопрос о том, какую роль играют путешествия в жизни человека, становится все более актуальным в современном мире, где границы между странами стираются, а возможности для передвижения становятся все более доступными.</w:t>
      </w:r>
    </w:p>
    <w:p>
      <w:pPr>
        <w:pStyle w:val="paragraphStyleText"/>
      </w:pPr>
      <w:r>
        <w:rPr>
          <w:rStyle w:val="fontStyleText"/>
        </w:rPr>
        <w:t xml:space="preserve">Путешествия можно охарактеризовать как процесс перемещения из одного места в другое с целью отдыха, изучения новых культур или деловых встреч. Это не просто физическое перемещение, но и глубокий внутренний процесс, который может изменить наше восприятие мира. Я считаю, что путешествия играют важную роль в формировании личности, способствуют развитию толерантности и открытости к новому.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Горького. В этом произведении автор описывает жизнь людей, находящихся на дне общества, и их мечты о лучшей жизни. Один из героев, Лука, рассказывает о своих путешествиях и о том, как они изменили его восприятие жизни. Он делится своими впечатлениями о других странах, о том, как люди живут в них, и как это отличается от его собственного опыта. Этот эпизод показывает, что путешествия могут стать источником вдохновения и надежды для человека, даже если он находится в трудной жизненной ситуации.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Луки, можно заметить, что его рассказы о путешествиях не только развлекают других героев, но и заставляют их задуматься о своих собственных жизнях. Он показывает, что мир гораздо шире, чем их повседневная реальность, и это пробуждает в них желание изменить свою жизнь. Таким образом, пример Луки подтверждает мой тезис о том, что путешествия могут обогащать внутренний мир человека и способствовать его личностному росту.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путешествия играют значительную роль в жизни человека. Они не только открывают новые горизонты, но и помогают нам лучше понять себя и окружающий мир. Путешествия учат нас быть более толерантными и открытыми к новым идеям, что, безусловно, является важным аспектом в нашем развитии как личности.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